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1C22E1" w:rsidRPr="001C22E1">
        <w:rPr>
          <w:color w:val="000000" w:themeColor="text1"/>
          <w:sz w:val="24"/>
          <w:szCs w:val="24"/>
        </w:rPr>
        <w:t>003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Pr="001C22E1" w:rsidRDefault="006038D5" w:rsidP="006038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  <w:lang w:val="en-US"/>
        </w:rPr>
        <w:tab/>
      </w: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1C22E1" w:rsidRPr="001C22E1">
        <w:rPr>
          <w:sz w:val="24"/>
          <w:szCs w:val="24"/>
        </w:rPr>
        <w:t>Поправка на техническа грешка в решение №1/04.09.2019г. в текста към т.11</w:t>
      </w:r>
    </w:p>
    <w:p w:rsidR="006038D5" w:rsidRPr="001C22E1" w:rsidRDefault="006038D5" w:rsidP="006038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на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  <w:bookmarkStart w:id="1" w:name="_GoBack"/>
      <w:bookmarkEnd w:id="1"/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1C22E1" w:rsidRDefault="001C22E1" w:rsidP="001C22E1">
      <w:pPr>
        <w:pStyle w:val="10"/>
        <w:keepNext/>
        <w:keepLines/>
        <w:shd w:val="clear" w:color="auto" w:fill="auto"/>
        <w:spacing w:after="0" w:line="326" w:lineRule="exact"/>
        <w:ind w:left="140" w:right="120" w:firstLine="580"/>
        <w:jc w:val="both"/>
        <w:rPr>
          <w:b w:val="0"/>
          <w:sz w:val="24"/>
          <w:szCs w:val="24"/>
        </w:rPr>
      </w:pPr>
      <w:bookmarkStart w:id="2" w:name="bookmark3"/>
      <w:r>
        <w:rPr>
          <w:b w:val="0"/>
          <w:sz w:val="24"/>
          <w:szCs w:val="24"/>
        </w:rPr>
        <w:t>Да се извърши поправка в т.11 от Решение №1/04.09.2019г.</w:t>
      </w:r>
      <w:bookmarkEnd w:id="2"/>
      <w:r>
        <w:rPr>
          <w:b w:val="0"/>
          <w:sz w:val="24"/>
          <w:szCs w:val="24"/>
        </w:rPr>
        <w:t xml:space="preserve">, в текста „ОИК поддържа интернет страница – </w:t>
      </w:r>
      <w:r>
        <w:rPr>
          <w:b w:val="0"/>
          <w:sz w:val="24"/>
          <w:szCs w:val="24"/>
          <w:lang w:val="en-US"/>
        </w:rPr>
        <w:t>sungurlare.org…</w:t>
      </w:r>
      <w:r>
        <w:rPr>
          <w:b w:val="0"/>
          <w:sz w:val="24"/>
          <w:szCs w:val="24"/>
        </w:rPr>
        <w:t xml:space="preserve">“ да се чете „ОИК поддържа интернет страница – </w:t>
      </w:r>
      <w:r>
        <w:rPr>
          <w:b w:val="0"/>
          <w:sz w:val="24"/>
          <w:szCs w:val="24"/>
          <w:lang w:val="en-US"/>
        </w:rPr>
        <w:t>oik0223.cik.bg…</w:t>
      </w:r>
      <w:r>
        <w:rPr>
          <w:b w:val="0"/>
          <w:sz w:val="24"/>
          <w:szCs w:val="24"/>
        </w:rPr>
        <w:t>“</w:t>
      </w:r>
    </w:p>
    <w:p w:rsidR="001C22E1" w:rsidRP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59217B" w:rsidRPr="001C22E1" w:rsidRDefault="0059217B" w:rsidP="00707152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lastRenderedPageBreak/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46631F"/>
    <w:rsid w:val="005475DF"/>
    <w:rsid w:val="0059217B"/>
    <w:rsid w:val="006038D5"/>
    <w:rsid w:val="006A7EE6"/>
    <w:rsid w:val="00707152"/>
    <w:rsid w:val="00A64ACC"/>
    <w:rsid w:val="00B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B22B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2</cp:revision>
  <cp:lastPrinted>2019-09-04T09:13:00Z</cp:lastPrinted>
  <dcterms:created xsi:type="dcterms:W3CDTF">2019-09-10T09:42:00Z</dcterms:created>
  <dcterms:modified xsi:type="dcterms:W3CDTF">2019-09-10T09:42:00Z</dcterms:modified>
</cp:coreProperties>
</file>